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SNR#3854 만료된 CA 인증서 재발급 시 RPC/웹 인증서가 함께 갱신되지 않는 문제 해결</w:t>
      </w:r>
    </w:p>
    <w:p>
      <w:r>
        <w:rPr>
          <w:b w:val="on"/>
        </w:rPr>
        <w:t>버전: [4.0.2609.0](../../4.0/releases/4.0.2609.0)</w:t>
      </w:r>
    </w:p>
    <w:p>
      <w:r>
        <w:t>CA, RPC, 웹 서버 인증서가 모두 만료된 상태에서 CA 인증서를 재발급하면 RPC와 웹 서버 인증서는 함께 갱신되지 않는 문제를 해결했습니다.</w:t>
      </w:r>
    </w:p>
    <w:p>
      <w:r>
        <w:t>CA 인증서를 재발급하면 해당 CA로 서명된 인증서도 함께 재서명합니다. 다만 이때 이미 만료된 인증서는 재서명 대상에서 건너뛰었기 때문에, CA 인증서를 재발급하는 시점에 RPC나 웹 인증서가 만료된 상태였다면 갱신되지 않았습니다.</w:t>
      </w:r>
    </w:p>
    <w:p>
      <w:r>
        <w:t>만료된 인증서도 건너뛰지 않고 원래 유효기간과 동일한 기간으로 재발급하도록 수정했습니다. 아울러 재발급되는 인증서의 유효기간에 상한을 두어 CA 인증서의 만료일을 넘지 않게 했습니다. 하위 인증서가 CA 인증서보다 오래 남으면 인증서 체인 검증에 실패하기 때문입니다.</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